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F6C889" w14:textId="77777777" w:rsidR="001658F7" w:rsidRPr="001D4797" w:rsidRDefault="00CD3DFF" w:rsidP="00CD3DFF">
      <w:pPr>
        <w:pStyle w:val="Titre"/>
        <w:spacing w:after="0"/>
        <w:jc w:val="center"/>
        <w:rPr>
          <w:sz w:val="24"/>
          <w:szCs w:val="24"/>
        </w:rPr>
      </w:pPr>
      <w:r>
        <w:rPr>
          <w:sz w:val="24"/>
          <w:szCs w:val="24"/>
        </w:rPr>
        <w:t>Rapport auto-apprentissage Espagnol</w:t>
      </w:r>
    </w:p>
    <w:p w14:paraId="47780CE8" w14:textId="77777777" w:rsidR="007B6DCC" w:rsidRPr="001D4797" w:rsidRDefault="00654ED8" w:rsidP="00F73EC2">
      <w:pPr>
        <w:pStyle w:val="Titre1"/>
        <w:spacing w:line="240" w:lineRule="auto"/>
        <w:jc w:val="both"/>
        <w:rPr>
          <w:sz w:val="24"/>
          <w:szCs w:val="24"/>
        </w:rPr>
      </w:pPr>
      <w:r w:rsidRPr="001D4797">
        <w:rPr>
          <w:sz w:val="24"/>
          <w:szCs w:val="24"/>
        </w:rPr>
        <w:t>Objectifs :</w:t>
      </w:r>
    </w:p>
    <w:p w14:paraId="6393F1A7" w14:textId="77777777" w:rsidR="00FB6825" w:rsidRDefault="00401E77" w:rsidP="008758BC">
      <w:pPr>
        <w:pStyle w:val="Paragraphedeliste"/>
        <w:numPr>
          <w:ilvl w:val="0"/>
          <w:numId w:val="1"/>
        </w:numPr>
        <w:spacing w:after="0" w:line="240" w:lineRule="auto"/>
        <w:jc w:val="both"/>
        <w:rPr>
          <w:sz w:val="24"/>
          <w:szCs w:val="24"/>
        </w:rPr>
      </w:pPr>
      <w:r>
        <w:rPr>
          <w:sz w:val="24"/>
          <w:szCs w:val="24"/>
        </w:rPr>
        <w:t>Travailler la compréhension orale</w:t>
      </w:r>
    </w:p>
    <w:p w14:paraId="3DAA778C" w14:textId="77777777" w:rsidR="00401E77" w:rsidRPr="00CD3DFF" w:rsidRDefault="00401E77" w:rsidP="008758BC">
      <w:pPr>
        <w:pStyle w:val="Paragraphedeliste"/>
        <w:numPr>
          <w:ilvl w:val="0"/>
          <w:numId w:val="1"/>
        </w:numPr>
        <w:spacing w:after="0" w:line="240" w:lineRule="auto"/>
        <w:jc w:val="both"/>
        <w:rPr>
          <w:sz w:val="24"/>
          <w:szCs w:val="24"/>
        </w:rPr>
      </w:pPr>
      <w:r>
        <w:rPr>
          <w:sz w:val="24"/>
          <w:szCs w:val="24"/>
        </w:rPr>
        <w:t>Continuer la mise en place du site internet</w:t>
      </w:r>
    </w:p>
    <w:p w14:paraId="4FB91491" w14:textId="77777777" w:rsidR="00273E32" w:rsidRDefault="00CD3DFF" w:rsidP="008758BC">
      <w:pPr>
        <w:pStyle w:val="Titre1"/>
        <w:spacing w:line="240" w:lineRule="auto"/>
        <w:jc w:val="both"/>
        <w:rPr>
          <w:sz w:val="24"/>
          <w:szCs w:val="24"/>
        </w:rPr>
      </w:pPr>
      <w:r w:rsidRPr="001D4797">
        <w:rPr>
          <w:sz w:val="24"/>
          <w:szCs w:val="24"/>
        </w:rPr>
        <w:t>Ressource</w:t>
      </w:r>
      <w:r w:rsidR="00273E32" w:rsidRPr="001D4797">
        <w:rPr>
          <w:sz w:val="24"/>
          <w:szCs w:val="24"/>
        </w:rPr>
        <w:t xml:space="preserve"> : </w:t>
      </w:r>
    </w:p>
    <w:p w14:paraId="0A56EF4C" w14:textId="77777777" w:rsidR="0001633F" w:rsidRDefault="00401E77" w:rsidP="008758BC">
      <w:pPr>
        <w:pStyle w:val="Paragraphedeliste"/>
        <w:numPr>
          <w:ilvl w:val="0"/>
          <w:numId w:val="1"/>
        </w:numPr>
        <w:jc w:val="both"/>
        <w:rPr>
          <w:sz w:val="24"/>
        </w:rPr>
      </w:pPr>
      <w:r>
        <w:rPr>
          <w:sz w:val="24"/>
        </w:rPr>
        <w:t>La plateforme WIX permettant la création d’un site en toute facilité</w:t>
      </w:r>
    </w:p>
    <w:p w14:paraId="4426EA4F" w14:textId="77777777" w:rsidR="00401E77" w:rsidRDefault="00401E77" w:rsidP="008758BC">
      <w:pPr>
        <w:pStyle w:val="Paragraphedeliste"/>
        <w:numPr>
          <w:ilvl w:val="0"/>
          <w:numId w:val="1"/>
        </w:numPr>
        <w:jc w:val="both"/>
        <w:rPr>
          <w:sz w:val="24"/>
        </w:rPr>
      </w:pPr>
      <w:r>
        <w:rPr>
          <w:sz w:val="24"/>
        </w:rPr>
        <w:t xml:space="preserve">Le DVD de « how I met </w:t>
      </w:r>
      <w:proofErr w:type="spellStart"/>
      <w:r>
        <w:rPr>
          <w:sz w:val="24"/>
        </w:rPr>
        <w:t>your</w:t>
      </w:r>
      <w:proofErr w:type="spellEnd"/>
      <w:r>
        <w:rPr>
          <w:sz w:val="24"/>
        </w:rPr>
        <w:t xml:space="preserve"> </w:t>
      </w:r>
      <w:proofErr w:type="spellStart"/>
      <w:r>
        <w:rPr>
          <w:sz w:val="24"/>
        </w:rPr>
        <w:t>mother</w:t>
      </w:r>
      <w:proofErr w:type="spellEnd"/>
      <w:r>
        <w:rPr>
          <w:sz w:val="24"/>
        </w:rPr>
        <w:t> » saison 1</w:t>
      </w:r>
    </w:p>
    <w:p w14:paraId="23F7BF47" w14:textId="77777777" w:rsidR="00401E77" w:rsidRDefault="00401E77" w:rsidP="008758BC">
      <w:pPr>
        <w:pStyle w:val="Paragraphedeliste"/>
        <w:numPr>
          <w:ilvl w:val="0"/>
          <w:numId w:val="1"/>
        </w:numPr>
        <w:jc w:val="both"/>
        <w:rPr>
          <w:sz w:val="24"/>
        </w:rPr>
      </w:pPr>
      <w:r>
        <w:rPr>
          <w:sz w:val="24"/>
        </w:rPr>
        <w:t xml:space="preserve"> Des sites internet en espagnol</w:t>
      </w:r>
    </w:p>
    <w:p w14:paraId="7271D3D1" w14:textId="77777777" w:rsidR="00401E77" w:rsidRPr="0001633F" w:rsidRDefault="008758BC" w:rsidP="008758BC">
      <w:pPr>
        <w:pStyle w:val="Paragraphedeliste"/>
        <w:numPr>
          <w:ilvl w:val="0"/>
          <w:numId w:val="1"/>
        </w:numPr>
        <w:jc w:val="both"/>
        <w:rPr>
          <w:sz w:val="24"/>
        </w:rPr>
      </w:pPr>
      <w:r>
        <w:rPr>
          <w:sz w:val="24"/>
        </w:rPr>
        <w:t>Y</w:t>
      </w:r>
      <w:r w:rsidR="00401E77">
        <w:rPr>
          <w:sz w:val="24"/>
        </w:rPr>
        <w:t>ou tube</w:t>
      </w:r>
    </w:p>
    <w:p w14:paraId="13D7EEA4" w14:textId="77777777" w:rsidR="00273E32" w:rsidRDefault="00273E32" w:rsidP="008758BC">
      <w:pPr>
        <w:pStyle w:val="Titre1"/>
        <w:spacing w:line="240" w:lineRule="auto"/>
        <w:jc w:val="both"/>
        <w:rPr>
          <w:sz w:val="24"/>
          <w:szCs w:val="24"/>
        </w:rPr>
      </w:pPr>
      <w:r w:rsidRPr="001D4797">
        <w:rPr>
          <w:sz w:val="24"/>
          <w:szCs w:val="24"/>
        </w:rPr>
        <w:t>Activités réalisées</w:t>
      </w:r>
    </w:p>
    <w:p w14:paraId="5DEACAD7" w14:textId="77777777" w:rsidR="00401E77" w:rsidRDefault="00401E77" w:rsidP="008758BC">
      <w:pPr>
        <w:jc w:val="both"/>
      </w:pPr>
      <w:r w:rsidRPr="00401E77">
        <w:rPr>
          <w:sz w:val="24"/>
        </w:rPr>
        <w:t xml:space="preserve">Comme nous avions regarder How I met </w:t>
      </w:r>
      <w:proofErr w:type="spellStart"/>
      <w:r w:rsidRPr="00401E77">
        <w:rPr>
          <w:sz w:val="24"/>
        </w:rPr>
        <w:t>your</w:t>
      </w:r>
      <w:proofErr w:type="spellEnd"/>
      <w:r w:rsidRPr="00401E77">
        <w:rPr>
          <w:sz w:val="24"/>
        </w:rPr>
        <w:t xml:space="preserve"> </w:t>
      </w:r>
      <w:proofErr w:type="spellStart"/>
      <w:r w:rsidRPr="00401E77">
        <w:rPr>
          <w:sz w:val="24"/>
        </w:rPr>
        <w:t>mother</w:t>
      </w:r>
      <w:proofErr w:type="spellEnd"/>
      <w:r w:rsidRPr="00401E77">
        <w:rPr>
          <w:sz w:val="24"/>
        </w:rPr>
        <w:t xml:space="preserve"> en anglais, nous avons fait le parie de regarder 5 minutes d’un épisode en espagnol. Nous avons donc regarder 5 minutes de la série en version espagnol, sous titré espagnol</w:t>
      </w:r>
      <w:r>
        <w:t xml:space="preserve">. </w:t>
      </w:r>
    </w:p>
    <w:p w14:paraId="13747BF7" w14:textId="77777777" w:rsidR="00401E77" w:rsidRPr="00401E77" w:rsidRDefault="00401E77" w:rsidP="008758BC">
      <w:pPr>
        <w:jc w:val="both"/>
        <w:rPr>
          <w:sz w:val="24"/>
        </w:rPr>
      </w:pPr>
      <w:r>
        <w:rPr>
          <w:sz w:val="24"/>
        </w:rPr>
        <w:t>Nous avons continué à faire le site en anglais en cherchant des informations sur des sites internet en français et en espagnol, mais auss</w:t>
      </w:r>
      <w:r w:rsidR="008758BC">
        <w:rPr>
          <w:sz w:val="24"/>
        </w:rPr>
        <w:t>i en regardant quelques vidéos. Nous avons défini le tour que nous voulions « organiser ».</w:t>
      </w:r>
    </w:p>
    <w:p w14:paraId="76C46EBF" w14:textId="77777777" w:rsidR="00803423" w:rsidRPr="001D4797" w:rsidRDefault="00803423" w:rsidP="008758BC">
      <w:pPr>
        <w:pStyle w:val="Titre1"/>
        <w:spacing w:line="240" w:lineRule="auto"/>
        <w:jc w:val="both"/>
        <w:rPr>
          <w:sz w:val="24"/>
          <w:szCs w:val="24"/>
        </w:rPr>
      </w:pPr>
      <w:r w:rsidRPr="001D4797">
        <w:rPr>
          <w:sz w:val="24"/>
          <w:szCs w:val="24"/>
        </w:rPr>
        <w:t>E</w:t>
      </w:r>
      <w:r w:rsidR="00607CB9" w:rsidRPr="001D4797">
        <w:rPr>
          <w:sz w:val="24"/>
          <w:szCs w:val="24"/>
        </w:rPr>
        <w:t>valuation</w:t>
      </w:r>
    </w:p>
    <w:p w14:paraId="68D9822E" w14:textId="77777777" w:rsidR="00F11204" w:rsidRDefault="00401E77" w:rsidP="008758BC">
      <w:pPr>
        <w:spacing w:after="0" w:line="240" w:lineRule="auto"/>
        <w:jc w:val="both"/>
        <w:rPr>
          <w:sz w:val="24"/>
          <w:szCs w:val="24"/>
        </w:rPr>
      </w:pPr>
      <w:r>
        <w:rPr>
          <w:sz w:val="24"/>
          <w:szCs w:val="24"/>
        </w:rPr>
        <w:t xml:space="preserve">En ce qui concerne la série, nous avions du mal au départ de nous habituer aux dialogues en espagnol car nous avions l’habitude de la regarder soit en anglais, soit en français. Mais au bout d’un moment nous avons pris l’habitude, nous avons même remarquer que ce n’était pas si horrible que sa et que contrairement à ce que l’on pensait. Mais un problème que nous avons </w:t>
      </w:r>
      <w:r w:rsidR="008758BC">
        <w:rPr>
          <w:sz w:val="24"/>
          <w:szCs w:val="24"/>
        </w:rPr>
        <w:t>rencontré</w:t>
      </w:r>
      <w:r>
        <w:rPr>
          <w:sz w:val="24"/>
          <w:szCs w:val="24"/>
        </w:rPr>
        <w:t xml:space="preserve"> et que les sous titres n’était pas en accord avec les voix.</w:t>
      </w:r>
    </w:p>
    <w:p w14:paraId="7B641505" w14:textId="77777777" w:rsidR="008758BC" w:rsidRPr="001D4797" w:rsidRDefault="008758BC" w:rsidP="008758BC">
      <w:pPr>
        <w:spacing w:after="0" w:line="240" w:lineRule="auto"/>
        <w:jc w:val="both"/>
        <w:rPr>
          <w:sz w:val="24"/>
          <w:szCs w:val="24"/>
        </w:rPr>
      </w:pPr>
      <w:r>
        <w:rPr>
          <w:sz w:val="24"/>
          <w:szCs w:val="24"/>
        </w:rPr>
        <w:t>Nous avons mieux réussi que la fois précédente à trouver des informations en suivant vos conseils mais aussi en diversifiant nos sources.</w:t>
      </w:r>
    </w:p>
    <w:p w14:paraId="498759C0" w14:textId="77777777" w:rsidR="00F0664C" w:rsidRPr="001D4797" w:rsidRDefault="00F0664C" w:rsidP="008758BC">
      <w:pPr>
        <w:pStyle w:val="Titre1"/>
        <w:spacing w:line="240" w:lineRule="auto"/>
        <w:jc w:val="both"/>
        <w:rPr>
          <w:sz w:val="24"/>
          <w:szCs w:val="24"/>
        </w:rPr>
      </w:pPr>
      <w:r w:rsidRPr="001D4797">
        <w:rPr>
          <w:sz w:val="24"/>
          <w:szCs w:val="24"/>
        </w:rPr>
        <w:t xml:space="preserve">Conclusion : </w:t>
      </w:r>
    </w:p>
    <w:p w14:paraId="688AFB2E" w14:textId="77777777" w:rsidR="00360D0B" w:rsidRDefault="008758BC" w:rsidP="008758BC">
      <w:pPr>
        <w:spacing w:after="0" w:line="240" w:lineRule="auto"/>
        <w:jc w:val="both"/>
        <w:rPr>
          <w:sz w:val="24"/>
          <w:szCs w:val="24"/>
        </w:rPr>
      </w:pPr>
      <w:r>
        <w:rPr>
          <w:sz w:val="24"/>
          <w:szCs w:val="24"/>
        </w:rPr>
        <w:t>Il faut que nous essayons de travailler sur des ressources vidéos car nous avions des préjugés et nous nous sommes aperçu que ce n’était pas si horrible que ça. Mais peut être c’est mieux de regarder un film de VO espagnol.</w:t>
      </w:r>
    </w:p>
    <w:p w14:paraId="36D30B26" w14:textId="77777777" w:rsidR="008758BC" w:rsidRPr="001D4797" w:rsidRDefault="008758BC" w:rsidP="008758BC">
      <w:pPr>
        <w:spacing w:after="0" w:line="240" w:lineRule="auto"/>
        <w:jc w:val="both"/>
        <w:rPr>
          <w:sz w:val="24"/>
          <w:szCs w:val="24"/>
        </w:rPr>
      </w:pPr>
      <w:r>
        <w:rPr>
          <w:sz w:val="24"/>
          <w:szCs w:val="24"/>
        </w:rPr>
        <w:t xml:space="preserve">Nous trouvons que de faire le site est agréable car fait appel à plusieurs compétences. </w:t>
      </w:r>
    </w:p>
    <w:p w14:paraId="595F78CF" w14:textId="77777777" w:rsidR="00E25F18" w:rsidRPr="001D4797" w:rsidRDefault="00E25F18" w:rsidP="008758BC">
      <w:pPr>
        <w:pStyle w:val="Titre1"/>
        <w:spacing w:line="240" w:lineRule="auto"/>
        <w:jc w:val="both"/>
        <w:rPr>
          <w:sz w:val="24"/>
          <w:szCs w:val="24"/>
        </w:rPr>
      </w:pPr>
      <w:r w:rsidRPr="001D4797">
        <w:rPr>
          <w:sz w:val="24"/>
          <w:szCs w:val="24"/>
        </w:rPr>
        <w:t xml:space="preserve">Question : </w:t>
      </w:r>
    </w:p>
    <w:p w14:paraId="3EAA8C65" w14:textId="77777777" w:rsidR="006B2958" w:rsidRPr="001D4797" w:rsidRDefault="008758BC" w:rsidP="008758BC">
      <w:pPr>
        <w:spacing w:after="0" w:line="240" w:lineRule="auto"/>
        <w:jc w:val="both"/>
        <w:rPr>
          <w:sz w:val="24"/>
          <w:szCs w:val="24"/>
        </w:rPr>
      </w:pPr>
      <w:r>
        <w:rPr>
          <w:sz w:val="24"/>
          <w:szCs w:val="24"/>
        </w:rPr>
        <w:t>Quel moyen trouver pour travailler l’expression orale alors que nous avons un faible niveau et que ce n’est pas quelque chose que nous aimons faire ?</w:t>
      </w:r>
    </w:p>
    <w:p w14:paraId="2FD8C773" w14:textId="77777777" w:rsidR="00215EEE" w:rsidRDefault="00215EEE" w:rsidP="00360D0B">
      <w:pPr>
        <w:spacing w:after="0" w:line="240" w:lineRule="auto"/>
        <w:rPr>
          <w:sz w:val="24"/>
          <w:szCs w:val="24"/>
        </w:rPr>
      </w:pPr>
    </w:p>
    <w:p w14:paraId="2A684891" w14:textId="77777777" w:rsidR="00873ACE" w:rsidRDefault="00873ACE" w:rsidP="00360D0B">
      <w:pPr>
        <w:spacing w:after="0" w:line="240" w:lineRule="auto"/>
        <w:rPr>
          <w:sz w:val="24"/>
          <w:szCs w:val="24"/>
        </w:rPr>
      </w:pPr>
    </w:p>
    <w:p w14:paraId="7DB4A895" w14:textId="77777777" w:rsidR="00873ACE" w:rsidRPr="001D4797" w:rsidRDefault="00873ACE" w:rsidP="00873ACE">
      <w:pPr>
        <w:spacing w:after="0" w:line="240" w:lineRule="auto"/>
        <w:jc w:val="center"/>
        <w:rPr>
          <w:sz w:val="24"/>
          <w:szCs w:val="24"/>
        </w:rPr>
      </w:pPr>
      <w:r>
        <w:rPr>
          <w:sz w:val="24"/>
          <w:szCs w:val="24"/>
        </w:rPr>
        <w:t>HAPPY NEW YEAR !!!</w:t>
      </w:r>
      <w:r>
        <w:rPr>
          <w:sz w:val="24"/>
          <w:szCs w:val="24"/>
        </w:rPr>
        <w:tab/>
      </w:r>
      <w:r>
        <w:rPr>
          <w:sz w:val="24"/>
          <w:szCs w:val="24"/>
        </w:rPr>
        <w:tab/>
      </w:r>
      <w:r>
        <w:rPr>
          <w:sz w:val="24"/>
          <w:szCs w:val="24"/>
        </w:rPr>
        <w:tab/>
      </w:r>
      <w:r>
        <w:rPr>
          <w:sz w:val="24"/>
          <w:szCs w:val="24"/>
        </w:rPr>
        <w:tab/>
        <w:t xml:space="preserve">NUEVA ANO !!   </w:t>
      </w:r>
      <w:bookmarkStart w:id="0" w:name="_GoBack"/>
      <w:bookmarkEnd w:id="0"/>
    </w:p>
    <w:sectPr w:rsidR="00873ACE" w:rsidRPr="001D4797" w:rsidSect="001658F7">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95E618" w14:textId="77777777" w:rsidR="00401E77" w:rsidRDefault="00401E77" w:rsidP="00273E32">
      <w:pPr>
        <w:spacing w:after="0" w:line="240" w:lineRule="auto"/>
      </w:pPr>
      <w:r>
        <w:separator/>
      </w:r>
    </w:p>
  </w:endnote>
  <w:endnote w:type="continuationSeparator" w:id="0">
    <w:p w14:paraId="57A6B2B0" w14:textId="77777777" w:rsidR="00401E77" w:rsidRDefault="00401E77" w:rsidP="00273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B44807" w14:textId="77777777" w:rsidR="00401E77" w:rsidRDefault="00401E77" w:rsidP="00273E32">
      <w:pPr>
        <w:spacing w:after="0" w:line="240" w:lineRule="auto"/>
      </w:pPr>
      <w:r>
        <w:separator/>
      </w:r>
    </w:p>
  </w:footnote>
  <w:footnote w:type="continuationSeparator" w:id="0">
    <w:p w14:paraId="217CB43F" w14:textId="77777777" w:rsidR="00401E77" w:rsidRDefault="00401E77" w:rsidP="00273E32">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964AAB" w14:textId="77777777" w:rsidR="00401E77" w:rsidRDefault="00401E77">
    <w:pPr>
      <w:pStyle w:val="En-tte"/>
    </w:pPr>
    <w:proofErr w:type="spellStart"/>
    <w:r>
      <w:t>Mellinger</w:t>
    </w:r>
    <w:proofErr w:type="spellEnd"/>
    <w:r>
      <w:t xml:space="preserve"> Céline</w:t>
    </w:r>
  </w:p>
  <w:p w14:paraId="09BB6D59" w14:textId="77777777" w:rsidR="00401E77" w:rsidRDefault="00401E77">
    <w:pPr>
      <w:pStyle w:val="En-tte"/>
    </w:pPr>
    <w:proofErr w:type="spellStart"/>
    <w:r>
      <w:t>Merlanchon</w:t>
    </w:r>
    <w:proofErr w:type="spellEnd"/>
    <w:r>
      <w:t xml:space="preserve"> Eric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B81296"/>
    <w:multiLevelType w:val="hybridMultilevel"/>
    <w:tmpl w:val="EFD0940E"/>
    <w:lvl w:ilvl="0" w:tplc="5D444D5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3E32"/>
    <w:rsid w:val="0001633F"/>
    <w:rsid w:val="00037543"/>
    <w:rsid w:val="000460E8"/>
    <w:rsid w:val="00050A24"/>
    <w:rsid w:val="00057D93"/>
    <w:rsid w:val="00067A74"/>
    <w:rsid w:val="000C01C9"/>
    <w:rsid w:val="001044CB"/>
    <w:rsid w:val="00114443"/>
    <w:rsid w:val="00146FE3"/>
    <w:rsid w:val="00151233"/>
    <w:rsid w:val="001658F7"/>
    <w:rsid w:val="001A715A"/>
    <w:rsid w:val="001D4797"/>
    <w:rsid w:val="001F69E2"/>
    <w:rsid w:val="00215EEE"/>
    <w:rsid w:val="00244F86"/>
    <w:rsid w:val="0025289A"/>
    <w:rsid w:val="00260023"/>
    <w:rsid w:val="00262BF6"/>
    <w:rsid w:val="00273E32"/>
    <w:rsid w:val="002777D4"/>
    <w:rsid w:val="002E135F"/>
    <w:rsid w:val="00310AAA"/>
    <w:rsid w:val="00316CAA"/>
    <w:rsid w:val="00360D0B"/>
    <w:rsid w:val="00372444"/>
    <w:rsid w:val="00387D88"/>
    <w:rsid w:val="003C5C1B"/>
    <w:rsid w:val="003D0C9F"/>
    <w:rsid w:val="003E3676"/>
    <w:rsid w:val="003E476E"/>
    <w:rsid w:val="003E6E63"/>
    <w:rsid w:val="003E775B"/>
    <w:rsid w:val="00401E77"/>
    <w:rsid w:val="00412057"/>
    <w:rsid w:val="00434058"/>
    <w:rsid w:val="00441EBD"/>
    <w:rsid w:val="00457837"/>
    <w:rsid w:val="0047589B"/>
    <w:rsid w:val="00481A75"/>
    <w:rsid w:val="004A55CE"/>
    <w:rsid w:val="004A7597"/>
    <w:rsid w:val="004C136C"/>
    <w:rsid w:val="004E76B0"/>
    <w:rsid w:val="004F0509"/>
    <w:rsid w:val="005235D2"/>
    <w:rsid w:val="0053572D"/>
    <w:rsid w:val="00544FBB"/>
    <w:rsid w:val="00557B11"/>
    <w:rsid w:val="005A7A60"/>
    <w:rsid w:val="005E4457"/>
    <w:rsid w:val="005E7498"/>
    <w:rsid w:val="005E798A"/>
    <w:rsid w:val="00607CB9"/>
    <w:rsid w:val="006117FD"/>
    <w:rsid w:val="00626F26"/>
    <w:rsid w:val="00637A95"/>
    <w:rsid w:val="00654ED8"/>
    <w:rsid w:val="0066446F"/>
    <w:rsid w:val="006961B4"/>
    <w:rsid w:val="006B2958"/>
    <w:rsid w:val="006C6EC5"/>
    <w:rsid w:val="006E3031"/>
    <w:rsid w:val="006F1E9E"/>
    <w:rsid w:val="00706EC6"/>
    <w:rsid w:val="00733558"/>
    <w:rsid w:val="00764D12"/>
    <w:rsid w:val="00765054"/>
    <w:rsid w:val="007A00C6"/>
    <w:rsid w:val="007A0CB4"/>
    <w:rsid w:val="007B6DCC"/>
    <w:rsid w:val="007E19B5"/>
    <w:rsid w:val="007E5ED4"/>
    <w:rsid w:val="00803423"/>
    <w:rsid w:val="008278AF"/>
    <w:rsid w:val="00873ACE"/>
    <w:rsid w:val="008758BC"/>
    <w:rsid w:val="00876E13"/>
    <w:rsid w:val="008E2D79"/>
    <w:rsid w:val="009207CD"/>
    <w:rsid w:val="009213AD"/>
    <w:rsid w:val="00921866"/>
    <w:rsid w:val="00961DCC"/>
    <w:rsid w:val="00961DDD"/>
    <w:rsid w:val="00990D37"/>
    <w:rsid w:val="009A19FA"/>
    <w:rsid w:val="009B2788"/>
    <w:rsid w:val="00A03C56"/>
    <w:rsid w:val="00A1043D"/>
    <w:rsid w:val="00A10FDF"/>
    <w:rsid w:val="00A242BC"/>
    <w:rsid w:val="00A431B7"/>
    <w:rsid w:val="00A62FAF"/>
    <w:rsid w:val="00A6417C"/>
    <w:rsid w:val="00A737B1"/>
    <w:rsid w:val="00AB298F"/>
    <w:rsid w:val="00AC0EFA"/>
    <w:rsid w:val="00AC5D2E"/>
    <w:rsid w:val="00B203F8"/>
    <w:rsid w:val="00B456C3"/>
    <w:rsid w:val="00B50003"/>
    <w:rsid w:val="00BB200A"/>
    <w:rsid w:val="00BD2B87"/>
    <w:rsid w:val="00BE1E3B"/>
    <w:rsid w:val="00BE300C"/>
    <w:rsid w:val="00BE7FBA"/>
    <w:rsid w:val="00C32C7D"/>
    <w:rsid w:val="00C3763A"/>
    <w:rsid w:val="00C66B97"/>
    <w:rsid w:val="00C873B6"/>
    <w:rsid w:val="00CB4264"/>
    <w:rsid w:val="00CD3DFF"/>
    <w:rsid w:val="00CE178A"/>
    <w:rsid w:val="00CE7137"/>
    <w:rsid w:val="00CF0066"/>
    <w:rsid w:val="00D103EC"/>
    <w:rsid w:val="00D124CC"/>
    <w:rsid w:val="00D45C07"/>
    <w:rsid w:val="00D477D8"/>
    <w:rsid w:val="00D540DE"/>
    <w:rsid w:val="00D56F02"/>
    <w:rsid w:val="00D67429"/>
    <w:rsid w:val="00D71CBC"/>
    <w:rsid w:val="00D805C2"/>
    <w:rsid w:val="00DB62AD"/>
    <w:rsid w:val="00DC3D33"/>
    <w:rsid w:val="00DC43B6"/>
    <w:rsid w:val="00E0584C"/>
    <w:rsid w:val="00E25F18"/>
    <w:rsid w:val="00E36CAB"/>
    <w:rsid w:val="00E676D1"/>
    <w:rsid w:val="00E75424"/>
    <w:rsid w:val="00E76A56"/>
    <w:rsid w:val="00E83632"/>
    <w:rsid w:val="00E9130B"/>
    <w:rsid w:val="00EC3D91"/>
    <w:rsid w:val="00ED6A28"/>
    <w:rsid w:val="00EF7926"/>
    <w:rsid w:val="00F0664C"/>
    <w:rsid w:val="00F11204"/>
    <w:rsid w:val="00F25D0B"/>
    <w:rsid w:val="00F52801"/>
    <w:rsid w:val="00F61908"/>
    <w:rsid w:val="00F73EC2"/>
    <w:rsid w:val="00FB6825"/>
    <w:rsid w:val="00FC3BA7"/>
    <w:rsid w:val="00FC55F8"/>
    <w:rsid w:val="00FF756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31F9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58F7"/>
  </w:style>
  <w:style w:type="paragraph" w:styleId="Titre1">
    <w:name w:val="heading 1"/>
    <w:basedOn w:val="Normal"/>
    <w:next w:val="Normal"/>
    <w:link w:val="Titre1Car"/>
    <w:uiPriority w:val="9"/>
    <w:qFormat/>
    <w:rsid w:val="008034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73E32"/>
    <w:pPr>
      <w:tabs>
        <w:tab w:val="center" w:pos="4536"/>
        <w:tab w:val="right" w:pos="9072"/>
      </w:tabs>
      <w:spacing w:after="0" w:line="240" w:lineRule="auto"/>
    </w:pPr>
  </w:style>
  <w:style w:type="character" w:customStyle="1" w:styleId="En-tteCar">
    <w:name w:val="En-tête Car"/>
    <w:basedOn w:val="Policepardfaut"/>
    <w:link w:val="En-tte"/>
    <w:uiPriority w:val="99"/>
    <w:rsid w:val="00273E32"/>
  </w:style>
  <w:style w:type="paragraph" w:styleId="Pieddepage">
    <w:name w:val="footer"/>
    <w:basedOn w:val="Normal"/>
    <w:link w:val="PieddepageCar"/>
    <w:uiPriority w:val="99"/>
    <w:semiHidden/>
    <w:unhideWhenUsed/>
    <w:rsid w:val="00273E32"/>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273E32"/>
  </w:style>
  <w:style w:type="paragraph" w:styleId="Titre">
    <w:name w:val="Title"/>
    <w:basedOn w:val="Normal"/>
    <w:next w:val="Normal"/>
    <w:link w:val="TitreCar"/>
    <w:uiPriority w:val="10"/>
    <w:qFormat/>
    <w:rsid w:val="00273E3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273E32"/>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803423"/>
    <w:rPr>
      <w:rFonts w:asciiTheme="majorHAnsi" w:eastAsiaTheme="majorEastAsia" w:hAnsiTheme="majorHAnsi" w:cstheme="majorBidi"/>
      <w:b/>
      <w:bCs/>
      <w:color w:val="365F91" w:themeColor="accent1" w:themeShade="BF"/>
      <w:sz w:val="28"/>
      <w:szCs w:val="28"/>
    </w:rPr>
  </w:style>
  <w:style w:type="paragraph" w:styleId="Paragraphedeliste">
    <w:name w:val="List Paragraph"/>
    <w:basedOn w:val="Normal"/>
    <w:uiPriority w:val="34"/>
    <w:qFormat/>
    <w:rsid w:val="00CD3DF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58F7"/>
  </w:style>
  <w:style w:type="paragraph" w:styleId="Titre1">
    <w:name w:val="heading 1"/>
    <w:basedOn w:val="Normal"/>
    <w:next w:val="Normal"/>
    <w:link w:val="Titre1Car"/>
    <w:uiPriority w:val="9"/>
    <w:qFormat/>
    <w:rsid w:val="008034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73E32"/>
    <w:pPr>
      <w:tabs>
        <w:tab w:val="center" w:pos="4536"/>
        <w:tab w:val="right" w:pos="9072"/>
      </w:tabs>
      <w:spacing w:after="0" w:line="240" w:lineRule="auto"/>
    </w:pPr>
  </w:style>
  <w:style w:type="character" w:customStyle="1" w:styleId="En-tteCar">
    <w:name w:val="En-tête Car"/>
    <w:basedOn w:val="Policepardfaut"/>
    <w:link w:val="En-tte"/>
    <w:uiPriority w:val="99"/>
    <w:rsid w:val="00273E32"/>
  </w:style>
  <w:style w:type="paragraph" w:styleId="Pieddepage">
    <w:name w:val="footer"/>
    <w:basedOn w:val="Normal"/>
    <w:link w:val="PieddepageCar"/>
    <w:uiPriority w:val="99"/>
    <w:semiHidden/>
    <w:unhideWhenUsed/>
    <w:rsid w:val="00273E32"/>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273E32"/>
  </w:style>
  <w:style w:type="paragraph" w:styleId="Titre">
    <w:name w:val="Title"/>
    <w:basedOn w:val="Normal"/>
    <w:next w:val="Normal"/>
    <w:link w:val="TitreCar"/>
    <w:uiPriority w:val="10"/>
    <w:qFormat/>
    <w:rsid w:val="00273E3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273E32"/>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803423"/>
    <w:rPr>
      <w:rFonts w:asciiTheme="majorHAnsi" w:eastAsiaTheme="majorEastAsia" w:hAnsiTheme="majorHAnsi" w:cstheme="majorBidi"/>
      <w:b/>
      <w:bCs/>
      <w:color w:val="365F91" w:themeColor="accent1" w:themeShade="BF"/>
      <w:sz w:val="28"/>
      <w:szCs w:val="28"/>
    </w:rPr>
  </w:style>
  <w:style w:type="paragraph" w:styleId="Paragraphedeliste">
    <w:name w:val="List Paragraph"/>
    <w:basedOn w:val="Normal"/>
    <w:uiPriority w:val="34"/>
    <w:qFormat/>
    <w:rsid w:val="00CD3D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1595</Characters>
  <Application>Microsoft Macintosh Word</Application>
  <DocSecurity>0</DocSecurity>
  <Lines>13</Lines>
  <Paragraphs>3</Paragraphs>
  <ScaleCrop>false</ScaleCrop>
  <HeadingPairs>
    <vt:vector size="4" baseType="variant">
      <vt:variant>
        <vt:lpstr>Titre</vt:lpstr>
      </vt:variant>
      <vt:variant>
        <vt:i4>1</vt:i4>
      </vt:variant>
      <vt:variant>
        <vt:lpstr>Titres</vt:lpstr>
      </vt:variant>
      <vt:variant>
        <vt:i4>6</vt:i4>
      </vt:variant>
    </vt:vector>
  </HeadingPairs>
  <TitlesOfParts>
    <vt:vector size="7" baseType="lpstr">
      <vt:lpstr/>
      <vt:lpstr>Objectifs :</vt:lpstr>
      <vt:lpstr>Ressource : </vt:lpstr>
      <vt:lpstr>Activités réalisées</vt:lpstr>
      <vt:lpstr>Evaluation</vt:lpstr>
      <vt:lpstr>Conclusion : </vt:lpstr>
      <vt:lpstr>Question : </vt:lpstr>
    </vt:vector>
  </TitlesOfParts>
  <Company/>
  <LinksUpToDate>false</LinksUpToDate>
  <CharactersWithSpaces>1882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chris000055</dc:creator>
  <cp:lastModifiedBy>Céline MELLINGER</cp:lastModifiedBy>
  <cp:revision>2</cp:revision>
  <dcterms:created xsi:type="dcterms:W3CDTF">2012-01-03T12:04:00Z</dcterms:created>
  <dcterms:modified xsi:type="dcterms:W3CDTF">2012-01-03T12:04:00Z</dcterms:modified>
</cp:coreProperties>
</file>